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61AA0" w14:textId="77777777" w:rsidR="00EC0CD6" w:rsidRDefault="00EC0CD6" w:rsidP="00EC0CD6">
      <w:pPr>
        <w:spacing w:after="0"/>
      </w:pPr>
      <w:r>
        <w:t>Kandiyohi County Jail (Willmar)</w:t>
      </w:r>
    </w:p>
    <w:p w14:paraId="08E61AA1" w14:textId="77777777" w:rsidR="005C6AB7" w:rsidRDefault="005C6AB7" w:rsidP="00C94503">
      <w:pPr>
        <w:spacing w:after="0"/>
      </w:pPr>
      <w:r>
        <w:t>2201 23rd St NE</w:t>
      </w:r>
      <w:r>
        <w:br/>
      </w:r>
      <w:r w:rsidRPr="005C6AB7">
        <w:t>Willmar, MN 56201</w:t>
      </w:r>
    </w:p>
    <w:p w14:paraId="08E61AA2" w14:textId="77777777" w:rsidR="00C94503" w:rsidRDefault="00C94503" w:rsidP="00C94503">
      <w:pPr>
        <w:spacing w:after="0"/>
      </w:pPr>
      <w:r w:rsidRPr="00C94503">
        <w:t>(320) 214-6700</w:t>
      </w:r>
    </w:p>
    <w:p w14:paraId="08E61AA3" w14:textId="77777777" w:rsidR="00C94503" w:rsidRDefault="004F01B8" w:rsidP="00C94503">
      <w:pPr>
        <w:spacing w:after="0"/>
      </w:pPr>
      <w:r w:rsidRPr="004F01B8">
        <w:t>http://www.co.kandiyohi.mn.us/departments/sheriff/departments/jail/index.php</w:t>
      </w:r>
    </w:p>
    <w:p w14:paraId="08E61AA4" w14:textId="77777777" w:rsidR="004F01B8" w:rsidRDefault="004F01B8" w:rsidP="00C94503">
      <w:pPr>
        <w:spacing w:after="0"/>
      </w:pPr>
    </w:p>
    <w:p w14:paraId="08E61AA5" w14:textId="77777777" w:rsidR="00EC0CD6" w:rsidRPr="00CB357F" w:rsidRDefault="00EC0CD6" w:rsidP="00EC0CD6">
      <w:pPr>
        <w:pStyle w:val="ListParagraph"/>
        <w:numPr>
          <w:ilvl w:val="0"/>
          <w:numId w:val="1"/>
        </w:numPr>
        <w:rPr>
          <w:color w:val="1F497D"/>
        </w:rPr>
      </w:pPr>
      <w:r w:rsidRPr="00046EE0">
        <w:rPr>
          <w:b/>
        </w:rPr>
        <w:t>How to leave message for detainee to call back</w:t>
      </w:r>
      <w:r>
        <w:t xml:space="preserve">: </w:t>
      </w:r>
      <w:r w:rsidR="00FC52AC">
        <w:t xml:space="preserve">320-214-6700; </w:t>
      </w:r>
      <w:proofErr w:type="spellStart"/>
      <w:r w:rsidR="00FC52AC">
        <w:t>ext</w:t>
      </w:r>
      <w:proofErr w:type="spellEnd"/>
      <w:r w:rsidR="00FC52AC">
        <w:t xml:space="preserve"> 3616</w:t>
      </w:r>
    </w:p>
    <w:p w14:paraId="6381AFF4" w14:textId="77777777" w:rsidR="00CB357F" w:rsidRPr="00CB357F" w:rsidRDefault="00CB357F" w:rsidP="0057754E">
      <w:pPr>
        <w:pStyle w:val="ListParagraph"/>
        <w:numPr>
          <w:ilvl w:val="0"/>
          <w:numId w:val="1"/>
        </w:numPr>
        <w:rPr>
          <w:b/>
        </w:rPr>
      </w:pPr>
      <w:r w:rsidRPr="00CB357F">
        <w:rPr>
          <w:b/>
        </w:rPr>
        <w:t>On weekends</w:t>
      </w:r>
      <w:r w:rsidRPr="00CB357F">
        <w:rPr>
          <w:color w:val="1F497D"/>
        </w:rPr>
        <w:t xml:space="preserve">: </w:t>
      </w:r>
      <w:bookmarkStart w:id="0" w:name="_GoBack"/>
      <w:r w:rsidRPr="00CB357F">
        <w:t xml:space="preserve">Call 320-214-6700 and the booking </w:t>
      </w:r>
      <w:proofErr w:type="spellStart"/>
      <w:r w:rsidRPr="00CB357F">
        <w:t>ext</w:t>
      </w:r>
      <w:proofErr w:type="spellEnd"/>
      <w:r w:rsidRPr="00CB357F">
        <w:t xml:space="preserve"> 3600 and ask to talk to the </w:t>
      </w:r>
      <w:proofErr w:type="gramStart"/>
      <w:r w:rsidRPr="00CB357F">
        <w:t>on duty</w:t>
      </w:r>
      <w:proofErr w:type="gramEnd"/>
      <w:r w:rsidRPr="00CB357F">
        <w:t xml:space="preserve"> Jail Sergeant or Corporal.</w:t>
      </w:r>
      <w:bookmarkEnd w:id="0"/>
    </w:p>
    <w:p w14:paraId="08E61AA6" w14:textId="40ED1D16" w:rsidR="00EC0CD6" w:rsidRPr="00CB357F" w:rsidRDefault="00EC0CD6" w:rsidP="0057754E">
      <w:pPr>
        <w:pStyle w:val="ListParagraph"/>
        <w:numPr>
          <w:ilvl w:val="0"/>
          <w:numId w:val="1"/>
        </w:numPr>
        <w:rPr>
          <w:b/>
        </w:rPr>
      </w:pPr>
      <w:r w:rsidRPr="00CB357F">
        <w:rPr>
          <w:b/>
        </w:rPr>
        <w:t>PROCESS FOR GETTING FREE PRIVATE CALLS FROM CLIENT:</w:t>
      </w:r>
    </w:p>
    <w:p w14:paraId="08E61AA7" w14:textId="77777777" w:rsidR="00EC0CD6" w:rsidRDefault="00EC0CD6" w:rsidP="00EC0CD6">
      <w:pPr>
        <w:pStyle w:val="ListParagraph"/>
        <w:numPr>
          <w:ilvl w:val="1"/>
          <w:numId w:val="1"/>
        </w:numPr>
      </w:pPr>
      <w:r>
        <w:t xml:space="preserve">Fax or mail a letter on letterhead confirming your status as the attorney and include phone number to receive the free calls. </w:t>
      </w:r>
    </w:p>
    <w:p w14:paraId="08E61AA8" w14:textId="77777777" w:rsidR="00EC0CD6" w:rsidRDefault="00ED38FF" w:rsidP="00ED38FF">
      <w:pPr>
        <w:pStyle w:val="ListParagraph"/>
        <w:numPr>
          <w:ilvl w:val="1"/>
          <w:numId w:val="1"/>
        </w:numPr>
      </w:pPr>
      <w:r>
        <w:t xml:space="preserve">Can also email </w:t>
      </w:r>
      <w:r>
        <w:rPr>
          <w:b/>
        </w:rPr>
        <w:t xml:space="preserve">Linda Berghuis </w:t>
      </w:r>
      <w:r>
        <w:t xml:space="preserve">at </w:t>
      </w:r>
      <w:hyperlink r:id="rId10" w:history="1">
        <w:r w:rsidRPr="00D415BA">
          <w:rPr>
            <w:rStyle w:val="Hyperlink"/>
          </w:rPr>
          <w:t>Linda.Berghuis@kcmn.us</w:t>
        </w:r>
      </w:hyperlink>
      <w:r>
        <w:t xml:space="preserve"> </w:t>
      </w:r>
    </w:p>
    <w:p w14:paraId="08E61AA9" w14:textId="77777777" w:rsidR="00EC0CD6" w:rsidRDefault="00EC0CD6" w:rsidP="00EC0CD6">
      <w:pPr>
        <w:pStyle w:val="ListParagraph"/>
        <w:numPr>
          <w:ilvl w:val="1"/>
          <w:numId w:val="1"/>
        </w:numPr>
      </w:pPr>
      <w:r>
        <w:t>Client submits form to jail requesting your name be added as your attorney to make free private calls.</w:t>
      </w:r>
    </w:p>
    <w:p w14:paraId="08E61AAA" w14:textId="77777777" w:rsidR="00EC0CD6" w:rsidRPr="00137B00" w:rsidRDefault="00EC0CD6" w:rsidP="00EC0CD6">
      <w:pPr>
        <w:pStyle w:val="ListParagraph"/>
        <w:numPr>
          <w:ilvl w:val="1"/>
          <w:numId w:val="1"/>
        </w:numPr>
      </w:pPr>
      <w:r>
        <w:t>If there is a problem receiving calls from client, contact Reliance Customer Service at 1-1-</w:t>
      </w:r>
      <w:r w:rsidRPr="009668AA">
        <w:t>800-896-3201</w:t>
      </w:r>
    </w:p>
    <w:p w14:paraId="08E61AAB" w14:textId="77777777" w:rsidR="00EC0CD6" w:rsidRDefault="00EC0CD6" w:rsidP="00EC0CD6">
      <w:pPr>
        <w:pStyle w:val="ListParagraph"/>
        <w:numPr>
          <w:ilvl w:val="0"/>
          <w:numId w:val="1"/>
        </w:numPr>
      </w:pPr>
      <w:r w:rsidRPr="00046EE0">
        <w:rPr>
          <w:b/>
        </w:rPr>
        <w:t>MAILING DOCUMENTS</w:t>
      </w:r>
      <w:r>
        <w:t xml:space="preserve">: </w:t>
      </w:r>
      <w:r w:rsidR="001768B3">
        <w:t>no</w:t>
      </w:r>
      <w:r>
        <w:t xml:space="preserve"> staples, paper clips.</w:t>
      </w:r>
    </w:p>
    <w:p w14:paraId="08E61AAC" w14:textId="77777777" w:rsidR="00EC0CD6" w:rsidRDefault="00FC52AC" w:rsidP="00EC0CD6">
      <w:pPr>
        <w:pStyle w:val="ListParagraph"/>
        <w:spacing w:after="0"/>
        <w:ind w:firstLine="720"/>
      </w:pPr>
      <w:r>
        <w:t xml:space="preserve">Kandiyohi </w:t>
      </w:r>
      <w:r w:rsidR="00EC0CD6">
        <w:t>County Jail</w:t>
      </w:r>
    </w:p>
    <w:p w14:paraId="08E61AAD" w14:textId="77777777" w:rsidR="00EC0CD6" w:rsidRDefault="00EC0CD6" w:rsidP="00EC0CD6">
      <w:pPr>
        <w:pStyle w:val="ListParagraph"/>
        <w:spacing w:after="0"/>
        <w:ind w:firstLine="720"/>
      </w:pPr>
      <w:r>
        <w:t>[Inmate Name]</w:t>
      </w:r>
    </w:p>
    <w:p w14:paraId="08E61AAE" w14:textId="77777777" w:rsidR="00EC0CD6" w:rsidRPr="00137B00" w:rsidRDefault="00FC52AC" w:rsidP="00EC0CD6">
      <w:pPr>
        <w:pStyle w:val="ListParagraph"/>
        <w:ind w:left="1440"/>
      </w:pPr>
      <w:r>
        <w:t>2201</w:t>
      </w:r>
      <w:r w:rsidR="00EC0CD6">
        <w:t xml:space="preserve"> </w:t>
      </w:r>
      <w:r>
        <w:t>23rd St NE</w:t>
      </w:r>
      <w:r w:rsidR="0010560B">
        <w:t xml:space="preserve"> Suite 101</w:t>
      </w:r>
      <w:r>
        <w:br/>
      </w:r>
      <w:r w:rsidRPr="005C6AB7">
        <w:t>Willmar, MN 56201</w:t>
      </w:r>
    </w:p>
    <w:p w14:paraId="08E61AAF" w14:textId="77777777" w:rsidR="00EC0CD6" w:rsidRDefault="00EC0CD6" w:rsidP="00EC0CD6">
      <w:pPr>
        <w:pStyle w:val="ListParagraph"/>
        <w:numPr>
          <w:ilvl w:val="0"/>
          <w:numId w:val="1"/>
        </w:numPr>
      </w:pPr>
      <w:r w:rsidRPr="00046EE0">
        <w:rPr>
          <w:b/>
        </w:rPr>
        <w:t>MEETING WITH CLIENT</w:t>
      </w:r>
      <w:r w:rsidR="00407EAD">
        <w:rPr>
          <w:b/>
        </w:rPr>
        <w:t>S</w:t>
      </w:r>
      <w:r>
        <w:t>:</w:t>
      </w:r>
    </w:p>
    <w:p w14:paraId="08E61AB0" w14:textId="77777777" w:rsidR="00EC0CD6" w:rsidRDefault="00FC52AC" w:rsidP="001768B3">
      <w:pPr>
        <w:pStyle w:val="ListParagraph"/>
        <w:numPr>
          <w:ilvl w:val="1"/>
          <w:numId w:val="1"/>
        </w:numPr>
      </w:pPr>
      <w:r>
        <w:t xml:space="preserve">Call </w:t>
      </w:r>
      <w:r w:rsidR="001768B3">
        <w:t xml:space="preserve">Linda </w:t>
      </w:r>
      <w:proofErr w:type="spellStart"/>
      <w:r w:rsidR="001768B3">
        <w:t>Burghuis</w:t>
      </w:r>
      <w:proofErr w:type="spellEnd"/>
      <w:r w:rsidR="001768B3">
        <w:t xml:space="preserve"> </w:t>
      </w:r>
      <w:r>
        <w:t>Kandiyohi</w:t>
      </w:r>
      <w:r w:rsidR="00EC0CD6" w:rsidRPr="00964FBA">
        <w:t xml:space="preserve"> at</w:t>
      </w:r>
      <w:r w:rsidR="00EC0CD6" w:rsidRPr="00964FBA">
        <w:rPr>
          <w:rStyle w:val="xdb"/>
          <w:rFonts w:cs="Arial"/>
          <w:b/>
          <w:bCs/>
          <w:color w:val="222222"/>
          <w:shd w:val="clear" w:color="auto" w:fill="FFFFFF"/>
        </w:rPr>
        <w:t> </w:t>
      </w:r>
      <w:r>
        <w:t xml:space="preserve">320-214-6700; </w:t>
      </w:r>
      <w:proofErr w:type="spellStart"/>
      <w:r>
        <w:t>ext</w:t>
      </w:r>
      <w:proofErr w:type="spellEnd"/>
      <w:r>
        <w:t xml:space="preserve"> 3616 </w:t>
      </w:r>
      <w:r w:rsidR="001768B3">
        <w:t xml:space="preserve">(Linda.Berghuis@kcmn.us) </w:t>
      </w:r>
      <w:r w:rsidR="00EC0CD6" w:rsidRPr="00964FBA">
        <w:rPr>
          <w:rStyle w:val="xbe"/>
          <w:rFonts w:cs="Arial"/>
          <w:color w:val="222222"/>
          <w:shd w:val="clear" w:color="auto" w:fill="FFFFFF"/>
        </w:rPr>
        <w:t xml:space="preserve">at </w:t>
      </w:r>
      <w:r>
        <w:rPr>
          <w:rStyle w:val="xbe"/>
          <w:rFonts w:cs="Arial"/>
          <w:color w:val="222222"/>
          <w:shd w:val="clear" w:color="auto" w:fill="FFFFFF"/>
        </w:rPr>
        <w:t>least 24 hours</w:t>
      </w:r>
      <w:r w:rsidR="00EC0CD6" w:rsidRPr="00964FBA">
        <w:rPr>
          <w:rStyle w:val="xbe"/>
          <w:rFonts w:cs="Arial"/>
          <w:color w:val="222222"/>
          <w:shd w:val="clear" w:color="auto" w:fill="FFFFFF"/>
        </w:rPr>
        <w:t xml:space="preserve"> in advance</w:t>
      </w:r>
      <w:r w:rsidR="00EC0CD6" w:rsidRPr="00964FBA">
        <w:t xml:space="preserve"> to schedule</w:t>
      </w:r>
      <w:r w:rsidR="00EC0CD6">
        <w:t xml:space="preserve"> the time and date of meeting.</w:t>
      </w:r>
    </w:p>
    <w:p w14:paraId="08E61AB1" w14:textId="77777777" w:rsidR="00EC0CD6" w:rsidRDefault="00EC0CD6" w:rsidP="00EC0CD6">
      <w:pPr>
        <w:pStyle w:val="ListParagraph"/>
        <w:numPr>
          <w:ilvl w:val="1"/>
          <w:numId w:val="1"/>
        </w:numPr>
      </w:pPr>
      <w:r>
        <w:t>Bring an ID and bar card.</w:t>
      </w:r>
      <w:r w:rsidR="001768B3">
        <w:t xml:space="preserve"> You will need to fill out some paperwork upon arrival. </w:t>
      </w:r>
    </w:p>
    <w:p w14:paraId="08E61AB2" w14:textId="77777777" w:rsidR="001768B3" w:rsidRDefault="001768B3" w:rsidP="00EC0CD6">
      <w:pPr>
        <w:pStyle w:val="ListParagraph"/>
        <w:numPr>
          <w:ilvl w:val="1"/>
          <w:numId w:val="1"/>
        </w:numPr>
      </w:pPr>
      <w:r>
        <w:t>Drive past the facility and make the first left. There is a parking lot right in front of the jail, which is on the left side of the building. When you arrive, go to the window on the right and use the phone if no one is at the window to assist you.</w:t>
      </w:r>
    </w:p>
    <w:p w14:paraId="08E61AB3" w14:textId="77777777" w:rsidR="001768B3" w:rsidRDefault="001768B3" w:rsidP="00EC0CD6">
      <w:pPr>
        <w:pStyle w:val="ListParagraph"/>
        <w:numPr>
          <w:ilvl w:val="1"/>
          <w:numId w:val="1"/>
        </w:numPr>
      </w:pPr>
      <w:r>
        <w:t>There are no lockers. Signs in the facility state that no phones are allowed, but</w:t>
      </w:r>
      <w:r w:rsidR="004E364D">
        <w:t xml:space="preserve"> that is inconsistently enforced. If possible,</w:t>
      </w:r>
      <w:r w:rsidR="00407EAD">
        <w:t xml:space="preserve"> leave your phone in your car. Even i</w:t>
      </w:r>
      <w:r w:rsidR="004E364D">
        <w:t xml:space="preserve">f you are </w:t>
      </w:r>
      <w:r w:rsidR="00407EAD">
        <w:t>allowed</w:t>
      </w:r>
      <w:r w:rsidR="004E364D">
        <w:t xml:space="preserve"> to bring your phone in, you </w:t>
      </w:r>
      <w:r>
        <w:t xml:space="preserve">cannot use </w:t>
      </w:r>
      <w:r w:rsidR="004E364D">
        <w:t>in</w:t>
      </w:r>
      <w:r>
        <w:t xml:space="preserve"> while in the facility</w:t>
      </w:r>
      <w:r w:rsidR="00407EAD">
        <w:t xml:space="preserve">. </w:t>
      </w:r>
      <w:r w:rsidR="004E364D">
        <w:t>Bags are permitted.</w:t>
      </w:r>
    </w:p>
    <w:p w14:paraId="08E61AB4" w14:textId="77777777" w:rsidR="001768B3" w:rsidRDefault="001768B3" w:rsidP="00EC0CD6">
      <w:pPr>
        <w:pStyle w:val="ListParagraph"/>
        <w:numPr>
          <w:ilvl w:val="1"/>
          <w:numId w:val="1"/>
        </w:numPr>
      </w:pPr>
      <w:r>
        <w:t xml:space="preserve">Attorneys are given a radio to use to let the guards know when they have finished meeting with their client. If you have additional clients, the guard will bring them in one-by-one as you finish. </w:t>
      </w:r>
    </w:p>
    <w:p w14:paraId="08E61AB5" w14:textId="77777777" w:rsidR="001768B3" w:rsidRDefault="001768B3" w:rsidP="00EC0CD6">
      <w:pPr>
        <w:pStyle w:val="ListParagraph"/>
        <w:numPr>
          <w:ilvl w:val="1"/>
          <w:numId w:val="1"/>
        </w:numPr>
      </w:pPr>
      <w:r>
        <w:t>The visitation rooms are no-contact. You speak through the glass to your client, but there is a slot to pass paper through if you need to exchange documents or signatures. Clients are only permitted to take legal documents with them. No staples or paper clips allowed.</w:t>
      </w:r>
    </w:p>
    <w:p w14:paraId="08E61AB6" w14:textId="77777777" w:rsidR="00EC0CD6" w:rsidRDefault="00EC0CD6" w:rsidP="00EC0CD6">
      <w:pPr>
        <w:pStyle w:val="ListParagraph"/>
        <w:numPr>
          <w:ilvl w:val="0"/>
          <w:numId w:val="1"/>
        </w:numPr>
      </w:pPr>
      <w:r w:rsidRPr="00046EE0">
        <w:rPr>
          <w:b/>
        </w:rPr>
        <w:t>FAX:</w:t>
      </w:r>
      <w:r>
        <w:t xml:space="preserve"> </w:t>
      </w:r>
      <w:r w:rsidR="00FC52AC">
        <w:t>320-231-6504</w:t>
      </w:r>
    </w:p>
    <w:p w14:paraId="08E61AB7" w14:textId="77777777" w:rsidR="00EC0CD6" w:rsidRDefault="00EC0CD6" w:rsidP="00EC0CD6">
      <w:pPr>
        <w:pStyle w:val="ListParagraph"/>
        <w:numPr>
          <w:ilvl w:val="1"/>
          <w:numId w:val="1"/>
        </w:numPr>
        <w:spacing w:after="0"/>
      </w:pPr>
      <w:r>
        <w:lastRenderedPageBreak/>
        <w:t xml:space="preserve">Clients </w:t>
      </w:r>
      <w:r w:rsidRPr="00FC52AC">
        <w:rPr>
          <w:b/>
        </w:rPr>
        <w:t>can</w:t>
      </w:r>
      <w:r>
        <w:t xml:space="preserve"> use fax to send legal documents back to attorney</w:t>
      </w:r>
    </w:p>
    <w:p w14:paraId="08E61AB8" w14:textId="77777777" w:rsidR="00FC52AC" w:rsidRDefault="00FC52AC" w:rsidP="00FC52AC">
      <w:pPr>
        <w:pStyle w:val="ListParagraph"/>
        <w:numPr>
          <w:ilvl w:val="0"/>
          <w:numId w:val="2"/>
        </w:numPr>
        <w:spacing w:after="0"/>
      </w:pPr>
      <w:r>
        <w:rPr>
          <w:b/>
        </w:rPr>
        <w:t xml:space="preserve">LOCKDOWN TIMES: </w:t>
      </w:r>
      <w:r>
        <w:t>11:00 am – 12:30 pm; 4:30 pm – 6:30 pm</w:t>
      </w:r>
      <w:r w:rsidR="001768B3">
        <w:t>. Attorneys must leave during this time, as this is when clients get meals, medications, etc.</w:t>
      </w:r>
    </w:p>
    <w:p w14:paraId="08E61AB9" w14:textId="77777777" w:rsidR="00293C45" w:rsidRPr="00293C45" w:rsidRDefault="00293C45" w:rsidP="00FC52AC">
      <w:pPr>
        <w:pStyle w:val="ListParagraph"/>
        <w:numPr>
          <w:ilvl w:val="0"/>
          <w:numId w:val="2"/>
        </w:numPr>
        <w:spacing w:after="0"/>
      </w:pPr>
      <w:r>
        <w:rPr>
          <w:b/>
        </w:rPr>
        <w:t>ACCESS TO IMMIGRATION FORMS</w:t>
      </w:r>
    </w:p>
    <w:p w14:paraId="08E61ABA" w14:textId="77777777" w:rsidR="00293C45" w:rsidRDefault="00293C45" w:rsidP="00293C45">
      <w:pPr>
        <w:pStyle w:val="ListParagraph"/>
        <w:numPr>
          <w:ilvl w:val="1"/>
          <w:numId w:val="2"/>
        </w:numPr>
        <w:spacing w:after="0"/>
      </w:pPr>
      <w:r>
        <w:t>There is one laptop with all immigration forms that ICE provides. And then there are other laptops that don’t have the forms but can be used to type up forms or other documents.</w:t>
      </w:r>
    </w:p>
    <w:p w14:paraId="08E61ABB" w14:textId="77777777" w:rsidR="00293C45" w:rsidRDefault="00293C45" w:rsidP="00293C45">
      <w:pPr>
        <w:pStyle w:val="ListParagraph"/>
        <w:numPr>
          <w:ilvl w:val="1"/>
          <w:numId w:val="2"/>
        </w:numPr>
        <w:spacing w:after="0"/>
      </w:pPr>
      <w:r>
        <w:t xml:space="preserve">They can sign up on kite system requesting to use the laptop every Monday and Friday, each time 5h maximum. </w:t>
      </w:r>
    </w:p>
    <w:p w14:paraId="08E61ABC" w14:textId="77777777" w:rsidR="00EC0CD6" w:rsidRDefault="00EC0CD6" w:rsidP="00EC0CD6"/>
    <w:p w14:paraId="08E61ABD" w14:textId="77777777" w:rsidR="00BB7672" w:rsidRDefault="00BB7672"/>
    <w:sectPr w:rsidR="00BB76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61AC0" w14:textId="77777777" w:rsidR="009B1FB3" w:rsidRDefault="003715C8">
      <w:pPr>
        <w:spacing w:after="0" w:line="240" w:lineRule="auto"/>
      </w:pPr>
      <w:r>
        <w:separator/>
      </w:r>
    </w:p>
  </w:endnote>
  <w:endnote w:type="continuationSeparator" w:id="0">
    <w:p w14:paraId="08E61AC1" w14:textId="77777777" w:rsidR="009B1FB3" w:rsidRDefault="0037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1AC2" w14:textId="77777777" w:rsidR="00E92EF5" w:rsidRDefault="00FC52AC">
    <w:pPr>
      <w:pStyle w:val="Footer"/>
    </w:pPr>
    <w:r>
      <w:t xml:space="preserve">The Advocates for Human Rights.  Last updated </w:t>
    </w:r>
    <w:r w:rsidR="001768B3">
      <w:t>9/17/2019</w:t>
    </w:r>
  </w:p>
  <w:p w14:paraId="08E61AC3" w14:textId="77777777" w:rsidR="00E92EF5" w:rsidRDefault="00CB3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61ABE" w14:textId="77777777" w:rsidR="009B1FB3" w:rsidRDefault="003715C8">
      <w:pPr>
        <w:spacing w:after="0" w:line="240" w:lineRule="auto"/>
      </w:pPr>
      <w:r>
        <w:separator/>
      </w:r>
    </w:p>
  </w:footnote>
  <w:footnote w:type="continuationSeparator" w:id="0">
    <w:p w14:paraId="08E61ABF" w14:textId="77777777" w:rsidR="009B1FB3" w:rsidRDefault="00371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33BDE"/>
    <w:multiLevelType w:val="hybridMultilevel"/>
    <w:tmpl w:val="74C6332C"/>
    <w:lvl w:ilvl="0" w:tplc="B11AC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D41533"/>
    <w:multiLevelType w:val="hybridMultilevel"/>
    <w:tmpl w:val="E620F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CD6"/>
    <w:rsid w:val="0010560B"/>
    <w:rsid w:val="001768B3"/>
    <w:rsid w:val="00293C45"/>
    <w:rsid w:val="003715C8"/>
    <w:rsid w:val="00407EAD"/>
    <w:rsid w:val="004E364D"/>
    <w:rsid w:val="004F01B8"/>
    <w:rsid w:val="005C6AB7"/>
    <w:rsid w:val="009B1FB3"/>
    <w:rsid w:val="00BB7672"/>
    <w:rsid w:val="00C94503"/>
    <w:rsid w:val="00CB357F"/>
    <w:rsid w:val="00EC0CD6"/>
    <w:rsid w:val="00ED38FF"/>
    <w:rsid w:val="00FC52AC"/>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1AA0"/>
  <w15:docId w15:val="{08CF85D1-9A7E-443D-B1F0-B1B566AA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CD6"/>
    <w:pPr>
      <w:ind w:left="720"/>
      <w:contextualSpacing/>
    </w:pPr>
  </w:style>
  <w:style w:type="paragraph" w:styleId="Header">
    <w:name w:val="header"/>
    <w:basedOn w:val="Normal"/>
    <w:link w:val="HeaderChar"/>
    <w:uiPriority w:val="99"/>
    <w:unhideWhenUsed/>
    <w:rsid w:val="00EC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D6"/>
  </w:style>
  <w:style w:type="paragraph" w:styleId="Footer">
    <w:name w:val="footer"/>
    <w:basedOn w:val="Normal"/>
    <w:link w:val="FooterChar"/>
    <w:uiPriority w:val="99"/>
    <w:unhideWhenUsed/>
    <w:rsid w:val="00EC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D6"/>
  </w:style>
  <w:style w:type="character" w:customStyle="1" w:styleId="xdb">
    <w:name w:val="_xdb"/>
    <w:basedOn w:val="DefaultParagraphFont"/>
    <w:rsid w:val="00EC0CD6"/>
  </w:style>
  <w:style w:type="character" w:customStyle="1" w:styleId="xbe">
    <w:name w:val="_xbe"/>
    <w:basedOn w:val="DefaultParagraphFont"/>
    <w:rsid w:val="00EC0CD6"/>
  </w:style>
  <w:style w:type="character" w:styleId="Hyperlink">
    <w:name w:val="Hyperlink"/>
    <w:basedOn w:val="DefaultParagraphFont"/>
    <w:uiPriority w:val="99"/>
    <w:unhideWhenUsed/>
    <w:rsid w:val="00ED3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inda.Berghuis@kcmn.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CFC731ED71644BDA725946DE47B17" ma:contentTypeVersion="11" ma:contentTypeDescription="Create a new document." ma:contentTypeScope="" ma:versionID="da08875901f94427c3eb2d43e0073126">
  <xsd:schema xmlns:xsd="http://www.w3.org/2001/XMLSchema" xmlns:xs="http://www.w3.org/2001/XMLSchema" xmlns:p="http://schemas.microsoft.com/office/2006/metadata/properties" xmlns:ns2="692f8491-03e6-4ae7-9ddc-df7d0f5cb8c3" xmlns:ns3="e968d4b9-9f0d-4b6f-81c6-222446f6098e" targetNamespace="http://schemas.microsoft.com/office/2006/metadata/properties" ma:root="true" ma:fieldsID="99ff8e3f02d6ef680f970f2d28f9807e" ns2:_="" ns3:_="">
    <xsd:import namespace="692f8491-03e6-4ae7-9ddc-df7d0f5cb8c3"/>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8491-03e6-4ae7-9ddc-df7d0f5cb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B8D0E-38CC-44B5-BDE1-BC86FAE25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8491-03e6-4ae7-9ddc-df7d0f5cb8c3"/>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328C8-1CEC-43C6-9619-8C937F8663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0021C1-A781-4667-AB22-0AF826A42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Intern_RIP</dc:creator>
  <cp:lastModifiedBy>Hanne Sandison</cp:lastModifiedBy>
  <cp:revision>11</cp:revision>
  <dcterms:created xsi:type="dcterms:W3CDTF">2018-01-02T21:09:00Z</dcterms:created>
  <dcterms:modified xsi:type="dcterms:W3CDTF">2020-04-13T16:58:00Z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0x010100332CFC731ED71644BDA725946DE47B17</vt:lpwstr>
  </property>
  <property fmtid="{D5CDD505-2E9C-101B-9397-08002B2CF9AE}" pid="3" name="Order">
    <vt:r8>359800</vt:r8>
  </property>
</Properties>
</file>